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90" w:rsidRPr="00B56B79" w:rsidRDefault="003F5290" w:rsidP="00634A63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руководителей общественных объединений правоохранительной направленности, иных общественных объединений, участвующих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области, не являющихся исполнительными органами государственной власти Ульяновской области, осуществляются по согласованию. Состав областного штаба и его изменения утверждаются Губернатором Ульяновской области.</w:t>
      </w:r>
    </w:p>
    <w:p w:rsidR="003F5290" w:rsidRPr="00B56B79" w:rsidRDefault="003F5290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Координирующий орган (штаб) народных дружин, создаваемый местной администрацией (далее – муниципальный штаб), 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составе начальника муниципального штаба, ответственного секретаря муниципального штаба и иных членов му</w:t>
      </w:r>
      <w:r>
        <w:rPr>
          <w:rFonts w:ascii="PT Astra Serif" w:hAnsi="PT Astra Serif"/>
          <w:sz w:val="28"/>
          <w:szCs w:val="28"/>
        </w:rPr>
        <w:t>ниципального штаба</w:t>
      </w:r>
      <w:r w:rsidRPr="00B56B79">
        <w:rPr>
          <w:rFonts w:ascii="PT Astra Serif" w:hAnsi="PT Astra Serif"/>
          <w:sz w:val="28"/>
          <w:szCs w:val="28"/>
        </w:rPr>
        <w:t xml:space="preserve">. При этом включение в состав муниципального штаба командиров народных дружин, руководителей общественных объединений правоохранительной направленности, иных общественных объединений, участвующих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области, не являющихся местной администрацией, осуществля</w:t>
      </w:r>
      <w:r>
        <w:rPr>
          <w:rFonts w:ascii="PT Astra Serif" w:hAnsi="PT Astra Serif"/>
          <w:sz w:val="28"/>
          <w:szCs w:val="28"/>
        </w:rPr>
        <w:t>е</w:t>
      </w:r>
      <w:r w:rsidRPr="00B56B79">
        <w:rPr>
          <w:rFonts w:ascii="PT Astra Serif" w:hAnsi="PT Astra Serif"/>
          <w:sz w:val="28"/>
          <w:szCs w:val="28"/>
        </w:rPr>
        <w:t>тся по согласованию. Состав муниципального штаба и его изменения утверждаются местной администрацией.</w:t>
      </w:r>
    </w:p>
    <w:p w:rsidR="003F5290" w:rsidRPr="00B56B79" w:rsidRDefault="003F5290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Областной (муниципальный) штаб: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1) обеспечивает взаимодействие и координацию деятельности народных дружин по вопросам, указанным в части 6 статьи 12 Федерального закона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«Об участии граждан в охране общественного порядка»</w:t>
      </w:r>
      <w:r>
        <w:rPr>
          <w:rFonts w:ascii="PT Astra Serif" w:hAnsi="PT Astra Serif"/>
          <w:sz w:val="28"/>
          <w:szCs w:val="28"/>
        </w:rPr>
        <w:t>,</w:t>
      </w:r>
      <w:r w:rsidRPr="00B56B79">
        <w:rPr>
          <w:rFonts w:ascii="PT Astra Serif" w:hAnsi="PT Astra Serif"/>
          <w:sz w:val="28"/>
          <w:szCs w:val="28"/>
        </w:rPr>
        <w:t xml:space="preserve"> в границах территории Ульяновской области (областной штаб) или в границах территории соответствующего муниципального образования Ул</w:t>
      </w:r>
      <w:r>
        <w:rPr>
          <w:rFonts w:ascii="PT Astra Serif" w:hAnsi="PT Astra Serif"/>
          <w:sz w:val="28"/>
          <w:szCs w:val="28"/>
        </w:rPr>
        <w:t>ьяновской области (муниципальный</w:t>
      </w:r>
      <w:r w:rsidRPr="00B56B79">
        <w:rPr>
          <w:rFonts w:ascii="PT Astra Serif" w:hAnsi="PT Astra Serif"/>
          <w:sz w:val="28"/>
          <w:szCs w:val="28"/>
        </w:rPr>
        <w:t xml:space="preserve"> штаб);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организует взаимодействие народных дружин с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иными органами и организациями;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осуществляет сбор, обобщение и анализ информации о деятельности народных дружин и по результатам анализа этой информации вносит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народные дружины, государственные и иные органы и организации предложения по вопросам совершенствования деятельности народных дружин и улучшения их материально-технического, финансового и иного обеспечения;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ходатайствует в установленном законодательством порядке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о поощрении народных дружинников, особо отличившихся при участии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охране общественного порядка;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осуществляет иные функции, установленные для областного штаба нормативным правовым актом Губернатора Ульяновской области, а для муниципального штаба – муниципальным нормативным правовым актом местной администрации соответственно.»;</w:t>
      </w:r>
    </w:p>
    <w:p w:rsidR="003F5290" w:rsidRPr="00B56B79" w:rsidRDefault="003F5290" w:rsidP="00AC6B5A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2) статью 3 изложить в следующей редакции:</w:t>
      </w:r>
    </w:p>
    <w:p w:rsidR="003F5290" w:rsidRPr="00B56B79" w:rsidRDefault="003F5290" w:rsidP="00AC6B5A">
      <w:pPr>
        <w:autoSpaceDE w:val="0"/>
        <w:autoSpaceDN w:val="0"/>
        <w:adjustRightInd w:val="0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846321">
        <w:rPr>
          <w:rFonts w:ascii="PT Astra Serif" w:hAnsi="PT Astra Serif"/>
          <w:sz w:val="28"/>
          <w:szCs w:val="28"/>
        </w:rPr>
        <w:t>«Статья 3.</w:t>
      </w:r>
      <w:r w:rsidRPr="00B56B79">
        <w:rPr>
          <w:rFonts w:ascii="PT Astra Serif" w:hAnsi="PT Astra Serif"/>
          <w:b/>
          <w:sz w:val="28"/>
          <w:szCs w:val="28"/>
        </w:rPr>
        <w:t xml:space="preserve"> Порядок деятельности областного (муниципального) штаба</w:t>
      </w:r>
    </w:p>
    <w:p w:rsidR="003F5290" w:rsidRPr="00B56B79" w:rsidRDefault="003F5290" w:rsidP="007A29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F5290" w:rsidRPr="00B56B79" w:rsidRDefault="003F5290" w:rsidP="00AC6B5A">
      <w:pPr>
        <w:widowControl w:val="0"/>
        <w:autoSpaceDE w:val="0"/>
        <w:autoSpaceDN w:val="0"/>
        <w:adjustRightInd w:val="0"/>
        <w:spacing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1. Деятельность областного (муниципального) штаба осуществляется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на плановой основе. </w:t>
      </w:r>
    </w:p>
    <w:p w:rsidR="003F5290" w:rsidRPr="00B56B79" w:rsidRDefault="003F5290" w:rsidP="00AC6B5A">
      <w:pPr>
        <w:pStyle w:val="10"/>
        <w:shd w:val="clear" w:color="auto" w:fill="auto"/>
        <w:tabs>
          <w:tab w:val="left" w:pos="101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2. Основной формой деятельности областного (муниципального) штаба являются заседания областного (муниципального) штаба, которые проводятся по мере необходимости, но не реже одного раза в квартал. Заседание областного (муниципально</w:t>
      </w:r>
      <w:r>
        <w:rPr>
          <w:rFonts w:ascii="PT Astra Serif" w:hAnsi="PT Astra Serif"/>
          <w:sz w:val="28"/>
          <w:szCs w:val="28"/>
        </w:rPr>
        <w:t>го) штаба считае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тся правомочным</w:t>
      </w:r>
      <w:r w:rsidRPr="00B56B79">
        <w:rPr>
          <w:rFonts w:ascii="PT Astra Serif" w:hAnsi="PT Astra Serif"/>
          <w:sz w:val="28"/>
          <w:szCs w:val="28"/>
        </w:rPr>
        <w:t>, если на нём присутствует более половины его членов.</w:t>
      </w:r>
    </w:p>
    <w:p w:rsidR="003F5290" w:rsidRDefault="003F5290" w:rsidP="00AC6B5A">
      <w:pPr>
        <w:pStyle w:val="10"/>
        <w:shd w:val="clear" w:color="auto" w:fill="auto"/>
        <w:tabs>
          <w:tab w:val="left" w:pos="99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Решения областного (муниципального) штаба принимаются большинством </w:t>
      </w:r>
      <w:r>
        <w:rPr>
          <w:rFonts w:ascii="PT Astra Serif" w:hAnsi="PT Astra Serif"/>
          <w:sz w:val="28"/>
          <w:szCs w:val="28"/>
        </w:rPr>
        <w:t xml:space="preserve">    </w:t>
      </w:r>
      <w:r w:rsidRPr="00B56B79">
        <w:rPr>
          <w:rFonts w:ascii="PT Astra Serif" w:hAnsi="PT Astra Serif"/>
          <w:sz w:val="28"/>
          <w:szCs w:val="28"/>
        </w:rPr>
        <w:t>голосов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B56B7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</w:t>
      </w:r>
      <w:r w:rsidRPr="00B56B79">
        <w:rPr>
          <w:rFonts w:ascii="PT Astra Serif" w:hAnsi="PT Astra Serif"/>
          <w:sz w:val="28"/>
          <w:szCs w:val="28"/>
        </w:rPr>
        <w:t xml:space="preserve">членов </w:t>
      </w:r>
      <w:r>
        <w:rPr>
          <w:rFonts w:ascii="PT Astra Serif" w:hAnsi="PT Astra Serif"/>
          <w:sz w:val="28"/>
          <w:szCs w:val="28"/>
        </w:rPr>
        <w:t xml:space="preserve">    </w:t>
      </w:r>
      <w:r w:rsidRPr="00B56B79">
        <w:rPr>
          <w:rFonts w:ascii="PT Astra Serif" w:hAnsi="PT Astra Serif"/>
          <w:sz w:val="28"/>
          <w:szCs w:val="28"/>
        </w:rPr>
        <w:t xml:space="preserve">областного </w:t>
      </w:r>
      <w:r>
        <w:rPr>
          <w:rFonts w:ascii="PT Astra Serif" w:hAnsi="PT Astra Serif"/>
          <w:sz w:val="28"/>
          <w:szCs w:val="28"/>
        </w:rPr>
        <w:t xml:space="preserve">    </w:t>
      </w:r>
      <w:r w:rsidRPr="00B56B79">
        <w:rPr>
          <w:rFonts w:ascii="PT Astra Serif" w:hAnsi="PT Astra Serif"/>
          <w:sz w:val="28"/>
          <w:szCs w:val="28"/>
        </w:rPr>
        <w:t xml:space="preserve">(муниципального) </w:t>
      </w:r>
      <w:r>
        <w:rPr>
          <w:rFonts w:ascii="PT Astra Serif" w:hAnsi="PT Astra Serif"/>
          <w:sz w:val="28"/>
          <w:szCs w:val="28"/>
        </w:rPr>
        <w:t xml:space="preserve">    штаба,</w:t>
      </w:r>
    </w:p>
    <w:sectPr w:rsidR="003F5290" w:rsidSect="00603482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290" w:rsidRDefault="003F5290">
      <w:r>
        <w:separator/>
      </w:r>
    </w:p>
  </w:endnote>
  <w:endnote w:type="continuationSeparator" w:id="0">
    <w:p w:rsidR="003F5290" w:rsidRDefault="003F5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90" w:rsidRPr="000A2E25" w:rsidRDefault="003F5290" w:rsidP="000A2E25">
    <w:pPr>
      <w:pStyle w:val="Footer"/>
      <w:jc w:val="right"/>
      <w:rPr>
        <w:sz w:val="16"/>
      </w:rPr>
    </w:pPr>
    <w:r>
      <w:rPr>
        <w:sz w:val="16"/>
      </w:rPr>
      <w:t>2106мм1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290" w:rsidRDefault="003F5290">
      <w:r>
        <w:separator/>
      </w:r>
    </w:p>
  </w:footnote>
  <w:footnote w:type="continuationSeparator" w:id="0">
    <w:p w:rsidR="003F5290" w:rsidRDefault="003F5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90" w:rsidRDefault="003F5290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5290" w:rsidRDefault="003F52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90" w:rsidRPr="008A3C38" w:rsidRDefault="003F5290" w:rsidP="008913FA">
    <w:pPr>
      <w:pStyle w:val="Header"/>
      <w:jc w:val="center"/>
      <w:rPr>
        <w:rFonts w:ascii="PT Astra Serif" w:hAnsi="PT Astra Serif"/>
        <w:sz w:val="28"/>
        <w:szCs w:val="28"/>
      </w:rPr>
    </w:pPr>
    <w:r w:rsidRPr="008A3C38">
      <w:rPr>
        <w:rStyle w:val="PageNumber"/>
        <w:rFonts w:ascii="PT Astra Serif" w:hAnsi="PT Astra Serif"/>
        <w:sz w:val="28"/>
        <w:szCs w:val="28"/>
      </w:rPr>
      <w:fldChar w:fldCharType="begin"/>
    </w:r>
    <w:r w:rsidRPr="008A3C38">
      <w:rPr>
        <w:rStyle w:val="PageNumber"/>
        <w:rFonts w:ascii="PT Astra Serif" w:hAnsi="PT Astra Serif"/>
        <w:sz w:val="28"/>
        <w:szCs w:val="28"/>
      </w:rPr>
      <w:instrText xml:space="preserve">PAGE  </w:instrText>
    </w:r>
    <w:r w:rsidRPr="008A3C38">
      <w:rPr>
        <w:rStyle w:val="PageNumber"/>
        <w:rFonts w:ascii="PT Astra Serif" w:hAnsi="PT Astra Serif"/>
        <w:sz w:val="28"/>
        <w:szCs w:val="28"/>
      </w:rPr>
      <w:fldChar w:fldCharType="separate"/>
    </w:r>
    <w:r>
      <w:rPr>
        <w:rStyle w:val="PageNumber"/>
        <w:rFonts w:ascii="PT Astra Serif" w:hAnsi="PT Astra Serif"/>
        <w:noProof/>
        <w:sz w:val="28"/>
        <w:szCs w:val="28"/>
      </w:rPr>
      <w:t>2</w:t>
    </w:r>
    <w:r w:rsidRPr="008A3C38">
      <w:rPr>
        <w:rStyle w:val="PageNumber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07A2"/>
    <w:rsid w:val="0000140B"/>
    <w:rsid w:val="000028BB"/>
    <w:rsid w:val="00002C82"/>
    <w:rsid w:val="00005516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CBB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59D"/>
    <w:rsid w:val="00064782"/>
    <w:rsid w:val="00064D82"/>
    <w:rsid w:val="00065456"/>
    <w:rsid w:val="0006556B"/>
    <w:rsid w:val="000658E7"/>
    <w:rsid w:val="000662CD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0BD3"/>
    <w:rsid w:val="00081CFA"/>
    <w:rsid w:val="00082A43"/>
    <w:rsid w:val="000833D2"/>
    <w:rsid w:val="000845A7"/>
    <w:rsid w:val="00084CFE"/>
    <w:rsid w:val="00085D24"/>
    <w:rsid w:val="00090100"/>
    <w:rsid w:val="0009116A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0611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1D8E"/>
    <w:rsid w:val="00132587"/>
    <w:rsid w:val="001333BD"/>
    <w:rsid w:val="001347B4"/>
    <w:rsid w:val="00134A2A"/>
    <w:rsid w:val="00135362"/>
    <w:rsid w:val="0013692E"/>
    <w:rsid w:val="0014032E"/>
    <w:rsid w:val="001423A0"/>
    <w:rsid w:val="001441A6"/>
    <w:rsid w:val="0014429F"/>
    <w:rsid w:val="001445BD"/>
    <w:rsid w:val="00144EC1"/>
    <w:rsid w:val="001459E3"/>
    <w:rsid w:val="00146C31"/>
    <w:rsid w:val="001525B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186B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2FA6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23F8"/>
    <w:rsid w:val="00234134"/>
    <w:rsid w:val="00235757"/>
    <w:rsid w:val="00235DE8"/>
    <w:rsid w:val="0023738B"/>
    <w:rsid w:val="00237BF9"/>
    <w:rsid w:val="00241F85"/>
    <w:rsid w:val="0024312B"/>
    <w:rsid w:val="00244A09"/>
    <w:rsid w:val="00247BC3"/>
    <w:rsid w:val="00251D9C"/>
    <w:rsid w:val="0025261E"/>
    <w:rsid w:val="002527D4"/>
    <w:rsid w:val="00262211"/>
    <w:rsid w:val="00263040"/>
    <w:rsid w:val="002631B5"/>
    <w:rsid w:val="00263FFE"/>
    <w:rsid w:val="00264E19"/>
    <w:rsid w:val="0026537E"/>
    <w:rsid w:val="00265EFF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0B1D"/>
    <w:rsid w:val="002934A1"/>
    <w:rsid w:val="00293836"/>
    <w:rsid w:val="002966DF"/>
    <w:rsid w:val="002A00F9"/>
    <w:rsid w:val="002A022B"/>
    <w:rsid w:val="002A03B2"/>
    <w:rsid w:val="002A36C7"/>
    <w:rsid w:val="002A5FCF"/>
    <w:rsid w:val="002A6196"/>
    <w:rsid w:val="002A64BE"/>
    <w:rsid w:val="002A70AC"/>
    <w:rsid w:val="002B1264"/>
    <w:rsid w:val="002B1BBC"/>
    <w:rsid w:val="002B4EB8"/>
    <w:rsid w:val="002B6749"/>
    <w:rsid w:val="002B6FF8"/>
    <w:rsid w:val="002B7B41"/>
    <w:rsid w:val="002C32EB"/>
    <w:rsid w:val="002C474B"/>
    <w:rsid w:val="002C6FAB"/>
    <w:rsid w:val="002C7172"/>
    <w:rsid w:val="002C7576"/>
    <w:rsid w:val="002D037C"/>
    <w:rsid w:val="002D0CC3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172B6"/>
    <w:rsid w:val="00320A53"/>
    <w:rsid w:val="003226CF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5C7D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5290"/>
    <w:rsid w:val="003F6BD8"/>
    <w:rsid w:val="003F7898"/>
    <w:rsid w:val="003F7C58"/>
    <w:rsid w:val="004001A7"/>
    <w:rsid w:val="0040095B"/>
    <w:rsid w:val="004009CC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3492"/>
    <w:rsid w:val="00435F46"/>
    <w:rsid w:val="0044124F"/>
    <w:rsid w:val="00442354"/>
    <w:rsid w:val="0044394C"/>
    <w:rsid w:val="00443C4A"/>
    <w:rsid w:val="004447FF"/>
    <w:rsid w:val="00445477"/>
    <w:rsid w:val="004460FD"/>
    <w:rsid w:val="0044613C"/>
    <w:rsid w:val="00446610"/>
    <w:rsid w:val="0044764D"/>
    <w:rsid w:val="00450374"/>
    <w:rsid w:val="00460280"/>
    <w:rsid w:val="004615A8"/>
    <w:rsid w:val="004626D2"/>
    <w:rsid w:val="00463D9A"/>
    <w:rsid w:val="00465CAD"/>
    <w:rsid w:val="0046602D"/>
    <w:rsid w:val="00466E85"/>
    <w:rsid w:val="00467FA3"/>
    <w:rsid w:val="00467FB0"/>
    <w:rsid w:val="004739CA"/>
    <w:rsid w:val="004759EE"/>
    <w:rsid w:val="004768A7"/>
    <w:rsid w:val="004768C4"/>
    <w:rsid w:val="00476FDF"/>
    <w:rsid w:val="004826FA"/>
    <w:rsid w:val="0049674C"/>
    <w:rsid w:val="004A1ABF"/>
    <w:rsid w:val="004A581C"/>
    <w:rsid w:val="004A797D"/>
    <w:rsid w:val="004B228D"/>
    <w:rsid w:val="004B2595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0D1"/>
    <w:rsid w:val="004C5C41"/>
    <w:rsid w:val="004C647B"/>
    <w:rsid w:val="004C6D36"/>
    <w:rsid w:val="004D04C9"/>
    <w:rsid w:val="004D1300"/>
    <w:rsid w:val="004D16DF"/>
    <w:rsid w:val="004D1E5A"/>
    <w:rsid w:val="004D22AE"/>
    <w:rsid w:val="004D328E"/>
    <w:rsid w:val="004D3544"/>
    <w:rsid w:val="004D4B78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2FC9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66FD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A7187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3CA8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E7A09"/>
    <w:rsid w:val="005F1876"/>
    <w:rsid w:val="005F57C3"/>
    <w:rsid w:val="005F6C5B"/>
    <w:rsid w:val="005F7F6D"/>
    <w:rsid w:val="00600778"/>
    <w:rsid w:val="0060175A"/>
    <w:rsid w:val="00601A4E"/>
    <w:rsid w:val="00603482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7DE"/>
    <w:rsid w:val="00624F93"/>
    <w:rsid w:val="00625201"/>
    <w:rsid w:val="00625246"/>
    <w:rsid w:val="00625BC9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A63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86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6FEB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D13"/>
    <w:rsid w:val="00720F07"/>
    <w:rsid w:val="007220B5"/>
    <w:rsid w:val="00723961"/>
    <w:rsid w:val="007240C0"/>
    <w:rsid w:val="007243DF"/>
    <w:rsid w:val="00724B46"/>
    <w:rsid w:val="00726238"/>
    <w:rsid w:val="007300EC"/>
    <w:rsid w:val="00735E07"/>
    <w:rsid w:val="00735E68"/>
    <w:rsid w:val="00735FDD"/>
    <w:rsid w:val="0073731A"/>
    <w:rsid w:val="0074058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5838"/>
    <w:rsid w:val="0077608F"/>
    <w:rsid w:val="00776678"/>
    <w:rsid w:val="00776DD9"/>
    <w:rsid w:val="00780468"/>
    <w:rsid w:val="00780C6C"/>
    <w:rsid w:val="00784207"/>
    <w:rsid w:val="007849EC"/>
    <w:rsid w:val="00785F1B"/>
    <w:rsid w:val="0078669B"/>
    <w:rsid w:val="007903B1"/>
    <w:rsid w:val="00790493"/>
    <w:rsid w:val="007908A6"/>
    <w:rsid w:val="00790ED8"/>
    <w:rsid w:val="007947E9"/>
    <w:rsid w:val="007A0630"/>
    <w:rsid w:val="007A0B75"/>
    <w:rsid w:val="007A19C9"/>
    <w:rsid w:val="007A1FA5"/>
    <w:rsid w:val="007A24ED"/>
    <w:rsid w:val="007A2848"/>
    <w:rsid w:val="007A29BC"/>
    <w:rsid w:val="007A54BE"/>
    <w:rsid w:val="007A5D04"/>
    <w:rsid w:val="007A6711"/>
    <w:rsid w:val="007B1A12"/>
    <w:rsid w:val="007B3195"/>
    <w:rsid w:val="007B334A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123A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4906"/>
    <w:rsid w:val="00806E9C"/>
    <w:rsid w:val="00807892"/>
    <w:rsid w:val="00807BB7"/>
    <w:rsid w:val="00807CF1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5A67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0F08"/>
    <w:rsid w:val="0084270F"/>
    <w:rsid w:val="00845072"/>
    <w:rsid w:val="00846321"/>
    <w:rsid w:val="0085230E"/>
    <w:rsid w:val="00852C1D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51B1"/>
    <w:rsid w:val="00877341"/>
    <w:rsid w:val="00880843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3DA"/>
    <w:rsid w:val="00897869"/>
    <w:rsid w:val="008A0787"/>
    <w:rsid w:val="008A0E05"/>
    <w:rsid w:val="008A3C38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2D81"/>
    <w:rsid w:val="008F31BA"/>
    <w:rsid w:val="008F356D"/>
    <w:rsid w:val="008F43C8"/>
    <w:rsid w:val="00900B2A"/>
    <w:rsid w:val="00901BB2"/>
    <w:rsid w:val="00902652"/>
    <w:rsid w:val="00902A9E"/>
    <w:rsid w:val="00903E17"/>
    <w:rsid w:val="009062F7"/>
    <w:rsid w:val="0090644C"/>
    <w:rsid w:val="0091053E"/>
    <w:rsid w:val="00917C24"/>
    <w:rsid w:val="00920468"/>
    <w:rsid w:val="00921A66"/>
    <w:rsid w:val="00921F55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742B"/>
    <w:rsid w:val="009811E3"/>
    <w:rsid w:val="009831E8"/>
    <w:rsid w:val="00983286"/>
    <w:rsid w:val="00984620"/>
    <w:rsid w:val="00984B8B"/>
    <w:rsid w:val="00986FA5"/>
    <w:rsid w:val="0098716D"/>
    <w:rsid w:val="00987810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559D"/>
    <w:rsid w:val="009A6253"/>
    <w:rsid w:val="009A69EE"/>
    <w:rsid w:val="009A6E04"/>
    <w:rsid w:val="009A79E9"/>
    <w:rsid w:val="009B07B1"/>
    <w:rsid w:val="009B0A4C"/>
    <w:rsid w:val="009B0C2F"/>
    <w:rsid w:val="009B1F64"/>
    <w:rsid w:val="009B37AF"/>
    <w:rsid w:val="009B5372"/>
    <w:rsid w:val="009B729A"/>
    <w:rsid w:val="009B75FE"/>
    <w:rsid w:val="009C126C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263B"/>
    <w:rsid w:val="009D4BCC"/>
    <w:rsid w:val="009D53EE"/>
    <w:rsid w:val="009D5C54"/>
    <w:rsid w:val="009D7DA5"/>
    <w:rsid w:val="009E0E4D"/>
    <w:rsid w:val="009E19FA"/>
    <w:rsid w:val="009E22B6"/>
    <w:rsid w:val="009E2EB3"/>
    <w:rsid w:val="009E312E"/>
    <w:rsid w:val="009E52DA"/>
    <w:rsid w:val="009E6632"/>
    <w:rsid w:val="009E6F20"/>
    <w:rsid w:val="009E7750"/>
    <w:rsid w:val="009E7914"/>
    <w:rsid w:val="009F06CC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1395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096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6B5A"/>
    <w:rsid w:val="00AC74A3"/>
    <w:rsid w:val="00AC7602"/>
    <w:rsid w:val="00AD0B65"/>
    <w:rsid w:val="00AD1A4E"/>
    <w:rsid w:val="00AD3503"/>
    <w:rsid w:val="00AD3C08"/>
    <w:rsid w:val="00AD4AA3"/>
    <w:rsid w:val="00AD62E4"/>
    <w:rsid w:val="00AD677A"/>
    <w:rsid w:val="00AE009F"/>
    <w:rsid w:val="00AE2445"/>
    <w:rsid w:val="00AE42AD"/>
    <w:rsid w:val="00AE5B1B"/>
    <w:rsid w:val="00AE5FD4"/>
    <w:rsid w:val="00AE652D"/>
    <w:rsid w:val="00AF0CD6"/>
    <w:rsid w:val="00AF1256"/>
    <w:rsid w:val="00AF1C6C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4192"/>
    <w:rsid w:val="00B160B6"/>
    <w:rsid w:val="00B16FBB"/>
    <w:rsid w:val="00B206C4"/>
    <w:rsid w:val="00B21594"/>
    <w:rsid w:val="00B223AF"/>
    <w:rsid w:val="00B226A3"/>
    <w:rsid w:val="00B22DF7"/>
    <w:rsid w:val="00B2426B"/>
    <w:rsid w:val="00B24491"/>
    <w:rsid w:val="00B27AAE"/>
    <w:rsid w:val="00B302AF"/>
    <w:rsid w:val="00B30561"/>
    <w:rsid w:val="00B30646"/>
    <w:rsid w:val="00B3304C"/>
    <w:rsid w:val="00B33F33"/>
    <w:rsid w:val="00B34197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1A4"/>
    <w:rsid w:val="00B5225A"/>
    <w:rsid w:val="00B54FCF"/>
    <w:rsid w:val="00B553F2"/>
    <w:rsid w:val="00B56B79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5ED"/>
    <w:rsid w:val="00B67CDC"/>
    <w:rsid w:val="00B70C61"/>
    <w:rsid w:val="00B72FB6"/>
    <w:rsid w:val="00B736FE"/>
    <w:rsid w:val="00B7449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350"/>
    <w:rsid w:val="00B94654"/>
    <w:rsid w:val="00B96147"/>
    <w:rsid w:val="00B9625F"/>
    <w:rsid w:val="00B96CB1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C5"/>
    <w:rsid w:val="00BC4734"/>
    <w:rsid w:val="00BC494D"/>
    <w:rsid w:val="00BC4D47"/>
    <w:rsid w:val="00BC50B7"/>
    <w:rsid w:val="00BC5ADF"/>
    <w:rsid w:val="00BC7336"/>
    <w:rsid w:val="00BD0720"/>
    <w:rsid w:val="00BD2733"/>
    <w:rsid w:val="00BD38EB"/>
    <w:rsid w:val="00BD3A22"/>
    <w:rsid w:val="00BD4E8E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C87"/>
    <w:rsid w:val="00C04386"/>
    <w:rsid w:val="00C04D87"/>
    <w:rsid w:val="00C064F4"/>
    <w:rsid w:val="00C0656A"/>
    <w:rsid w:val="00C07735"/>
    <w:rsid w:val="00C10A19"/>
    <w:rsid w:val="00C11FD4"/>
    <w:rsid w:val="00C12734"/>
    <w:rsid w:val="00C142B7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271"/>
    <w:rsid w:val="00C53584"/>
    <w:rsid w:val="00C53B9C"/>
    <w:rsid w:val="00C6202B"/>
    <w:rsid w:val="00C6328C"/>
    <w:rsid w:val="00C63F7E"/>
    <w:rsid w:val="00C6407A"/>
    <w:rsid w:val="00C65E13"/>
    <w:rsid w:val="00C66193"/>
    <w:rsid w:val="00C67EC6"/>
    <w:rsid w:val="00C719D4"/>
    <w:rsid w:val="00C72CC3"/>
    <w:rsid w:val="00C74E28"/>
    <w:rsid w:val="00C75F4A"/>
    <w:rsid w:val="00C83357"/>
    <w:rsid w:val="00C833FE"/>
    <w:rsid w:val="00C83F29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670E"/>
    <w:rsid w:val="00CA08C2"/>
    <w:rsid w:val="00CA0AF7"/>
    <w:rsid w:val="00CA1003"/>
    <w:rsid w:val="00CA3076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A34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CEA"/>
    <w:rsid w:val="00CE52DF"/>
    <w:rsid w:val="00CE6A41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199A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0253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1270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C14FC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17B01"/>
    <w:rsid w:val="00E20AB8"/>
    <w:rsid w:val="00E21307"/>
    <w:rsid w:val="00E239E0"/>
    <w:rsid w:val="00E240AC"/>
    <w:rsid w:val="00E25A37"/>
    <w:rsid w:val="00E263B8"/>
    <w:rsid w:val="00E403DC"/>
    <w:rsid w:val="00E40AE7"/>
    <w:rsid w:val="00E40BCB"/>
    <w:rsid w:val="00E416DE"/>
    <w:rsid w:val="00E4282E"/>
    <w:rsid w:val="00E5274F"/>
    <w:rsid w:val="00E53140"/>
    <w:rsid w:val="00E5449F"/>
    <w:rsid w:val="00E54559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6AA0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03E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E763E"/>
    <w:rsid w:val="00EF193E"/>
    <w:rsid w:val="00EF199C"/>
    <w:rsid w:val="00EF273F"/>
    <w:rsid w:val="00EF28C0"/>
    <w:rsid w:val="00EF56CA"/>
    <w:rsid w:val="00EF60F2"/>
    <w:rsid w:val="00EF6611"/>
    <w:rsid w:val="00F0170A"/>
    <w:rsid w:val="00F02E55"/>
    <w:rsid w:val="00F04F19"/>
    <w:rsid w:val="00F07DBB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689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087F"/>
    <w:rsid w:val="00F634BB"/>
    <w:rsid w:val="00F64671"/>
    <w:rsid w:val="00F65123"/>
    <w:rsid w:val="00F660AC"/>
    <w:rsid w:val="00F71916"/>
    <w:rsid w:val="00F800C8"/>
    <w:rsid w:val="00F8310A"/>
    <w:rsid w:val="00F83279"/>
    <w:rsid w:val="00F8327B"/>
    <w:rsid w:val="00F852B7"/>
    <w:rsid w:val="00F86302"/>
    <w:rsid w:val="00F872DE"/>
    <w:rsid w:val="00F8780E"/>
    <w:rsid w:val="00F87C8C"/>
    <w:rsid w:val="00F87D73"/>
    <w:rsid w:val="00F9124C"/>
    <w:rsid w:val="00F9322D"/>
    <w:rsid w:val="00F94071"/>
    <w:rsid w:val="00F94F3B"/>
    <w:rsid w:val="00F94F78"/>
    <w:rsid w:val="00F959DD"/>
    <w:rsid w:val="00F96E86"/>
    <w:rsid w:val="00F97863"/>
    <w:rsid w:val="00FA028E"/>
    <w:rsid w:val="00FA0A22"/>
    <w:rsid w:val="00FA0D05"/>
    <w:rsid w:val="00FA2000"/>
    <w:rsid w:val="00FA5BA2"/>
    <w:rsid w:val="00FA669A"/>
    <w:rsid w:val="00FB14BF"/>
    <w:rsid w:val="00FB1BEB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92"/>
    <w:rsid w:val="00FF12BD"/>
    <w:rsid w:val="00FF218B"/>
    <w:rsid w:val="00FF277F"/>
    <w:rsid w:val="00FF4236"/>
    <w:rsid w:val="00FF509F"/>
    <w:rsid w:val="00FF6871"/>
    <w:rsid w:val="00FF782A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3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Normal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0">
    <w:name w:val="Основной текст_"/>
    <w:basedOn w:val="DefaultParagraphFont"/>
    <w:link w:val="10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0">
    <w:name w:val="Основной текст1"/>
    <w:basedOn w:val="Normal"/>
    <w:link w:val="a0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8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540</Words>
  <Characters>3081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1</cp:lastModifiedBy>
  <cp:revision>3</cp:revision>
  <cp:lastPrinted>2019-06-24T07:44:00Z</cp:lastPrinted>
  <dcterms:created xsi:type="dcterms:W3CDTF">2019-07-12T06:14:00Z</dcterms:created>
  <dcterms:modified xsi:type="dcterms:W3CDTF">2019-07-12T06:17:00Z</dcterms:modified>
</cp:coreProperties>
</file>